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cs="Arial"/>
          <w:b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visibility:visible" o:ole="">
            <v:imagedata r:id="rId4" o:title=""/>
          </v:shape>
          <o:OLEObject Type="Embed" ProgID="Word.Picture.8" ShapeID="_x0000_i1025" DrawAspect="Content" ObjectID="_1784549474" r:id="rId5"/>
        </w:object>
      </w:r>
    </w:p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t>Васильевского сельского поселения</w:t>
      </w:r>
    </w:p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t xml:space="preserve">Белогорского района  </w:t>
      </w:r>
    </w:p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t>Республики  Крым</w:t>
      </w:r>
    </w:p>
    <w:p w:rsidR="00A11DD7" w:rsidRPr="00A11DD7" w:rsidRDefault="00A11DD7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br/>
      </w:r>
      <w:r w:rsidRPr="00A11DD7">
        <w:rPr>
          <w:rFonts w:ascii="Times New Roman" w:hAnsi="Times New Roman" w:cs="Times New Roman"/>
          <w:spacing w:val="40"/>
          <w:sz w:val="24"/>
          <w:szCs w:val="24"/>
        </w:rPr>
        <w:t>РАСПОРЯЖЕНИЕ</w:t>
      </w:r>
    </w:p>
    <w:p w:rsidR="00A11DD7" w:rsidRPr="00A11DD7" w:rsidRDefault="007E3B7C" w:rsidP="00A11DD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D7" w:rsidRPr="00A11DD7" w:rsidRDefault="003A7F55" w:rsidP="00A11DD7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июл</w:t>
      </w:r>
      <w:r w:rsidR="00710692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1DD7" w:rsidRPr="00A11DD7">
        <w:rPr>
          <w:rFonts w:ascii="Times New Roman" w:hAnsi="Times New Roman" w:cs="Times New Roman"/>
          <w:sz w:val="24"/>
          <w:szCs w:val="24"/>
        </w:rPr>
        <w:t xml:space="preserve"> г.</w:t>
      </w:r>
      <w:r w:rsidR="00A11DD7" w:rsidRPr="00A11DD7">
        <w:rPr>
          <w:rFonts w:ascii="Times New Roman" w:hAnsi="Times New Roman" w:cs="Times New Roman"/>
          <w:sz w:val="24"/>
          <w:szCs w:val="24"/>
        </w:rPr>
        <w:tab/>
      </w:r>
      <w:r w:rsidR="007E3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06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3B7C">
        <w:rPr>
          <w:rFonts w:ascii="Times New Roman" w:hAnsi="Times New Roman" w:cs="Times New Roman"/>
          <w:sz w:val="24"/>
          <w:szCs w:val="24"/>
        </w:rPr>
        <w:t xml:space="preserve">  </w:t>
      </w:r>
      <w:r w:rsidR="00A11DD7" w:rsidRPr="00A11DD7">
        <w:rPr>
          <w:rFonts w:ascii="Times New Roman" w:hAnsi="Times New Roman" w:cs="Times New Roman"/>
          <w:sz w:val="24"/>
          <w:szCs w:val="24"/>
        </w:rPr>
        <w:t xml:space="preserve">село Васильевка              </w:t>
      </w:r>
      <w:r w:rsidR="007E3B7C">
        <w:rPr>
          <w:rFonts w:ascii="Times New Roman" w:hAnsi="Times New Roman" w:cs="Times New Roman"/>
          <w:sz w:val="24"/>
          <w:szCs w:val="24"/>
        </w:rPr>
        <w:t xml:space="preserve"> </w:t>
      </w:r>
      <w:r w:rsidR="00A11DD7" w:rsidRPr="00A11DD7"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="001F7363">
        <w:rPr>
          <w:rFonts w:ascii="Times New Roman" w:hAnsi="Times New Roman" w:cs="Times New Roman"/>
          <w:sz w:val="24"/>
          <w:szCs w:val="24"/>
        </w:rPr>
        <w:t>12</w:t>
      </w:r>
      <w:r w:rsidR="00710692">
        <w:rPr>
          <w:rFonts w:ascii="Times New Roman" w:hAnsi="Times New Roman" w:cs="Times New Roman"/>
          <w:sz w:val="24"/>
          <w:szCs w:val="24"/>
        </w:rPr>
        <w:t>-р</w:t>
      </w:r>
    </w:p>
    <w:p w:rsidR="00710692" w:rsidRDefault="00710692" w:rsidP="008930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3062" w:rsidRPr="00893062" w:rsidRDefault="00893062" w:rsidP="008930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3062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инвентаризации </w:t>
      </w:r>
    </w:p>
    <w:p w:rsidR="00893062" w:rsidRDefault="00893062" w:rsidP="008930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3062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</w:t>
      </w:r>
    </w:p>
    <w:p w:rsidR="00710692" w:rsidRPr="00893062" w:rsidRDefault="00710692" w:rsidP="008930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06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06.12.2011 № 402-ФЗ «О бухгалтерском учете»,</w:t>
      </w:r>
      <w:r w:rsidR="00710692">
        <w:rPr>
          <w:rFonts w:ascii="Times New Roman" w:hAnsi="Times New Roman" w:cs="Times New Roman"/>
          <w:sz w:val="24"/>
          <w:szCs w:val="24"/>
        </w:rPr>
        <w:t xml:space="preserve"> </w:t>
      </w:r>
      <w:r w:rsidRPr="00893062">
        <w:rPr>
          <w:rFonts w:ascii="Times New Roman" w:hAnsi="Times New Roman" w:cs="Times New Roman"/>
          <w:sz w:val="24"/>
          <w:szCs w:val="24"/>
        </w:rPr>
        <w:t xml:space="preserve">Методическими указаниями по инвентаризации имущества и финансовых обязательств, утвержденные Приказом Министерства финансов Российской Федерации от 13.06.1995 № 49, Положением об учетной политике администрации, решением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05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«Об утверждении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>ское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2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сельское поселение Белогорского района Республики Крым</w:t>
      </w:r>
      <w:r w:rsidRPr="00893062">
        <w:rPr>
          <w:rFonts w:ascii="Times New Roman" w:hAnsi="Times New Roman" w:cs="Times New Roman"/>
          <w:sz w:val="24"/>
          <w:szCs w:val="24"/>
        </w:rPr>
        <w:t>» (с изменениями)</w:t>
      </w:r>
      <w:proofErr w:type="gramEnd"/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Pr="00893062">
        <w:rPr>
          <w:rFonts w:ascii="Times New Roman" w:hAnsi="Times New Roman" w:cs="Times New Roman"/>
          <w:sz w:val="24"/>
          <w:szCs w:val="24"/>
        </w:rPr>
        <w:t xml:space="preserve">инвентаризацию </w:t>
      </w:r>
      <w:r w:rsidRPr="00893062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</w:t>
      </w:r>
      <w:r w:rsidRPr="00893062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>
        <w:rPr>
          <w:rFonts w:ascii="Times New Roman" w:hAnsi="Times New Roman" w:cs="Times New Roman"/>
          <w:sz w:val="24"/>
          <w:szCs w:val="24"/>
        </w:rPr>
        <w:t>Васильев</w:t>
      </w:r>
      <w:r w:rsidRPr="00893062">
        <w:rPr>
          <w:rFonts w:ascii="Times New Roman" w:hAnsi="Times New Roman" w:cs="Times New Roman"/>
          <w:sz w:val="24"/>
          <w:szCs w:val="24"/>
        </w:rPr>
        <w:t>ского сельского поселения Белогорского района Р</w:t>
      </w:r>
      <w:r w:rsidR="006C2A48">
        <w:rPr>
          <w:rFonts w:ascii="Times New Roman" w:hAnsi="Times New Roman" w:cs="Times New Roman"/>
          <w:sz w:val="24"/>
          <w:szCs w:val="24"/>
        </w:rPr>
        <w:t>еспублики Крым по состоянию на 01.</w:t>
      </w:r>
      <w:r w:rsidR="003A7F55">
        <w:rPr>
          <w:rFonts w:ascii="Times New Roman" w:hAnsi="Times New Roman" w:cs="Times New Roman"/>
          <w:sz w:val="24"/>
          <w:szCs w:val="24"/>
        </w:rPr>
        <w:t>08</w:t>
      </w:r>
      <w:r w:rsidRPr="00893062">
        <w:rPr>
          <w:rFonts w:ascii="Times New Roman" w:hAnsi="Times New Roman" w:cs="Times New Roman"/>
          <w:sz w:val="24"/>
          <w:szCs w:val="24"/>
        </w:rPr>
        <w:t>.202</w:t>
      </w:r>
      <w:r w:rsidR="003A7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93062">
        <w:rPr>
          <w:rFonts w:ascii="Times New Roman" w:hAnsi="Times New Roman" w:cs="Times New Roman"/>
          <w:sz w:val="24"/>
          <w:szCs w:val="24"/>
        </w:rPr>
        <w:t>.</w:t>
      </w:r>
    </w:p>
    <w:p w:rsidR="00893062" w:rsidRPr="00893062" w:rsidRDefault="00893062" w:rsidP="00893062">
      <w:pPr>
        <w:pStyle w:val="1"/>
        <w:tabs>
          <w:tab w:val="left" w:pos="7938"/>
          <w:tab w:val="left" w:pos="9349"/>
        </w:tabs>
        <w:ind w:left="0" w:right="-7"/>
        <w:jc w:val="both"/>
        <w:rPr>
          <w:b w:val="0"/>
        </w:rPr>
      </w:pPr>
      <w:r w:rsidRPr="00893062">
        <w:rPr>
          <w:b w:val="0"/>
        </w:rPr>
        <w:t xml:space="preserve">2. При проведении инвентаризации руководствоваться </w:t>
      </w:r>
      <w:r w:rsidRPr="00893062">
        <w:rPr>
          <w:b w:val="0"/>
          <w:iCs/>
        </w:rPr>
        <w:t xml:space="preserve">Положением об учетной политике администрации </w:t>
      </w:r>
      <w:r>
        <w:rPr>
          <w:b w:val="0"/>
          <w:iCs/>
        </w:rPr>
        <w:t>Васильев</w:t>
      </w:r>
      <w:r w:rsidRPr="00893062">
        <w:rPr>
          <w:b w:val="0"/>
          <w:iCs/>
        </w:rPr>
        <w:t xml:space="preserve">ского сельского поселения Белогорского района Республики </w:t>
      </w:r>
      <w:proofErr w:type="gramStart"/>
      <w:r w:rsidRPr="00893062">
        <w:rPr>
          <w:b w:val="0"/>
          <w:iCs/>
        </w:rPr>
        <w:t>Крым - Приложение 3</w:t>
      </w:r>
      <w:r>
        <w:rPr>
          <w:b w:val="0"/>
          <w:iCs/>
        </w:rPr>
        <w:t xml:space="preserve"> </w:t>
      </w:r>
      <w:r w:rsidRPr="00893062">
        <w:rPr>
          <w:b w:val="0"/>
          <w:iCs/>
        </w:rPr>
        <w:t>«</w:t>
      </w:r>
      <w:r w:rsidRPr="00893062">
        <w:rPr>
          <w:b w:val="0"/>
        </w:rPr>
        <w:t>Положение</w:t>
      </w:r>
      <w:r>
        <w:rPr>
          <w:b w:val="0"/>
        </w:rPr>
        <w:t xml:space="preserve"> </w:t>
      </w:r>
      <w:r w:rsidRPr="00893062">
        <w:rPr>
          <w:b w:val="0"/>
        </w:rPr>
        <w:t>об инвентаризации имущества и обязательств</w:t>
      </w:r>
      <w:r>
        <w:rPr>
          <w:b w:val="0"/>
        </w:rPr>
        <w:t xml:space="preserve"> </w:t>
      </w:r>
      <w:r w:rsidRPr="00893062">
        <w:rPr>
          <w:b w:val="0"/>
        </w:rPr>
        <w:t>Администрации</w:t>
      </w:r>
      <w:r>
        <w:rPr>
          <w:b w:val="0"/>
        </w:rPr>
        <w:t xml:space="preserve"> Васильев</w:t>
      </w:r>
      <w:r w:rsidRPr="00893062">
        <w:rPr>
          <w:b w:val="0"/>
        </w:rPr>
        <w:t>ского</w:t>
      </w:r>
      <w:r>
        <w:rPr>
          <w:b w:val="0"/>
        </w:rPr>
        <w:t xml:space="preserve"> </w:t>
      </w:r>
      <w:r w:rsidRPr="00893062">
        <w:rPr>
          <w:b w:val="0"/>
        </w:rPr>
        <w:t>сельского</w:t>
      </w:r>
      <w:r>
        <w:rPr>
          <w:b w:val="0"/>
        </w:rPr>
        <w:t xml:space="preserve"> </w:t>
      </w:r>
      <w:r w:rsidRPr="00893062">
        <w:rPr>
          <w:b w:val="0"/>
        </w:rPr>
        <w:t>поселения</w:t>
      </w:r>
      <w:r w:rsidRPr="00893062">
        <w:rPr>
          <w:b w:val="0"/>
          <w:iCs/>
        </w:rPr>
        <w:t xml:space="preserve">», </w:t>
      </w:r>
      <w:r w:rsidRPr="00893062">
        <w:rPr>
          <w:b w:val="0"/>
        </w:rPr>
        <w:t xml:space="preserve">постановление администрации </w:t>
      </w:r>
      <w:r>
        <w:rPr>
          <w:b w:val="0"/>
        </w:rPr>
        <w:t>Васильев</w:t>
      </w:r>
      <w:r w:rsidRPr="00893062">
        <w:rPr>
          <w:b w:val="0"/>
          <w:iCs/>
        </w:rPr>
        <w:t>ского сельского поселения Белогорского района Республики Крым</w:t>
      </w:r>
      <w:r>
        <w:rPr>
          <w:b w:val="0"/>
        </w:rPr>
        <w:t xml:space="preserve"> от 10</w:t>
      </w:r>
      <w:r w:rsidRPr="00893062">
        <w:rPr>
          <w:b w:val="0"/>
        </w:rPr>
        <w:t>.1</w:t>
      </w:r>
      <w:r>
        <w:rPr>
          <w:b w:val="0"/>
        </w:rPr>
        <w:t>1</w:t>
      </w:r>
      <w:r w:rsidRPr="00893062">
        <w:rPr>
          <w:b w:val="0"/>
        </w:rPr>
        <w:t>.2021 №</w:t>
      </w:r>
      <w:r>
        <w:rPr>
          <w:b w:val="0"/>
        </w:rPr>
        <w:t xml:space="preserve"> </w:t>
      </w:r>
      <w:r w:rsidRPr="00893062">
        <w:rPr>
          <w:b w:val="0"/>
        </w:rPr>
        <w:t>2</w:t>
      </w:r>
      <w:r>
        <w:rPr>
          <w:b w:val="0"/>
        </w:rPr>
        <w:t>61</w:t>
      </w:r>
      <w:r w:rsidRPr="00893062">
        <w:rPr>
          <w:b w:val="0"/>
        </w:rPr>
        <w:t xml:space="preserve"> «Об утверждении Порядка осуществления</w:t>
      </w:r>
      <w:r>
        <w:rPr>
          <w:b w:val="0"/>
        </w:rPr>
        <w:t xml:space="preserve"> </w:t>
      </w:r>
      <w:r w:rsidRPr="00893062">
        <w:rPr>
          <w:b w:val="0"/>
        </w:rPr>
        <w:t xml:space="preserve">органами местного самоуправления муниципального образования </w:t>
      </w:r>
      <w:r>
        <w:rPr>
          <w:b w:val="0"/>
        </w:rPr>
        <w:t>Васильев</w:t>
      </w:r>
      <w:r w:rsidRPr="00893062">
        <w:rPr>
          <w:b w:val="0"/>
        </w:rPr>
        <w:t>ское сельское поселение Белогорского района Республики Крым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Pr="00893062">
        <w:rPr>
          <w:b w:val="0"/>
          <w:iCs/>
        </w:rPr>
        <w:t>.</w:t>
      </w:r>
      <w:proofErr w:type="gramEnd"/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>3. Утвердить комиссию для проведения инвентаризации в составе:</w:t>
      </w: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 xml:space="preserve">председатель комиссии - председатель </w:t>
      </w:r>
      <w:r>
        <w:rPr>
          <w:rFonts w:ascii="Times New Roman" w:hAnsi="Times New Roman" w:cs="Times New Roman"/>
          <w:sz w:val="24"/>
          <w:szCs w:val="24"/>
        </w:rPr>
        <w:t>Васильев</w:t>
      </w:r>
      <w:r w:rsidRPr="00893062">
        <w:rPr>
          <w:rFonts w:ascii="Times New Roman" w:hAnsi="Times New Roman" w:cs="Times New Roman"/>
          <w:sz w:val="24"/>
          <w:szCs w:val="24"/>
        </w:rPr>
        <w:t>ского сельского совет</w:t>
      </w:r>
      <w:proofErr w:type="gramStart"/>
      <w:r w:rsidRPr="008930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7057B">
        <w:rPr>
          <w:rFonts w:ascii="Times New Roman" w:hAnsi="Times New Roman" w:cs="Times New Roman"/>
          <w:sz w:val="24"/>
          <w:szCs w:val="24"/>
        </w:rPr>
        <w:t xml:space="preserve"> </w:t>
      </w:r>
      <w:r w:rsidRPr="0089306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Васильев</w:t>
      </w:r>
      <w:r w:rsidRPr="00893062">
        <w:rPr>
          <w:rFonts w:ascii="Times New Roman" w:hAnsi="Times New Roman" w:cs="Times New Roman"/>
          <w:sz w:val="24"/>
          <w:szCs w:val="24"/>
        </w:rPr>
        <w:t xml:space="preserve">ского сельского поселения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Франгопулов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93062" w:rsidRPr="00893062" w:rsidRDefault="007A782F" w:rsidP="00893062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A782F">
        <w:rPr>
          <w:rFonts w:ascii="Times New Roman" w:hAnsi="Times New Roman" w:cs="Times New Roman"/>
          <w:sz w:val="24"/>
          <w:szCs w:val="24"/>
        </w:rPr>
        <w:t>аведующий сектором по оказанию муниципальных услуг, делопроизводству, кадрам и землеустройству</w:t>
      </w:r>
      <w:r w:rsidR="00893062" w:rsidRPr="00893062">
        <w:rPr>
          <w:rFonts w:ascii="Times New Roman" w:hAnsi="Times New Roman" w:cs="Times New Roman"/>
          <w:sz w:val="24"/>
          <w:szCs w:val="24"/>
        </w:rPr>
        <w:t>–</w:t>
      </w:r>
      <w:r w:rsidR="00B70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</w:t>
      </w:r>
      <w:proofErr w:type="gramEnd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</w:t>
      </w:r>
    </w:p>
    <w:p w:rsidR="00893062" w:rsidRPr="00893062" w:rsidRDefault="007A782F" w:rsidP="00893062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82F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7A782F">
        <w:rPr>
          <w:rFonts w:ascii="Times New Roman" w:hAnsi="Times New Roman" w:cs="Times New Roman"/>
          <w:sz w:val="24"/>
          <w:szCs w:val="24"/>
        </w:rPr>
        <w:t xml:space="preserve"> сектора по </w:t>
      </w:r>
      <w:r>
        <w:rPr>
          <w:rFonts w:ascii="Times New Roman" w:hAnsi="Times New Roman" w:cs="Times New Roman"/>
          <w:sz w:val="24"/>
          <w:szCs w:val="24"/>
        </w:rPr>
        <w:t>вопросам финансов и бухгалтерского учета</w:t>
      </w:r>
      <w:r w:rsidRPr="007A782F">
        <w:rPr>
          <w:rFonts w:ascii="Times New Roman" w:hAnsi="Times New Roman" w:cs="Times New Roman"/>
          <w:sz w:val="24"/>
          <w:szCs w:val="24"/>
        </w:rPr>
        <w:t xml:space="preserve"> (контрактный управляющий)</w:t>
      </w:r>
      <w:r w:rsidR="00893062" w:rsidRPr="0089306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Алиева</w:t>
      </w:r>
      <w:r w:rsidR="00710692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="007106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93062" w:rsidRPr="00893062">
        <w:rPr>
          <w:rFonts w:ascii="Times New Roman" w:hAnsi="Times New Roman" w:cs="Times New Roman"/>
          <w:sz w:val="24"/>
          <w:szCs w:val="24"/>
        </w:rPr>
        <w:t>,</w:t>
      </w:r>
    </w:p>
    <w:p w:rsidR="00893062" w:rsidRPr="00893062" w:rsidRDefault="00893062" w:rsidP="00893062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 xml:space="preserve">заведующий сектором по </w:t>
      </w:r>
      <w:r w:rsidR="007A782F">
        <w:rPr>
          <w:rFonts w:ascii="Times New Roman" w:hAnsi="Times New Roman" w:cs="Times New Roman"/>
          <w:sz w:val="24"/>
          <w:szCs w:val="24"/>
        </w:rPr>
        <w:t>вопросам финансов и бухгалтерского учета</w:t>
      </w:r>
      <w:r w:rsidRPr="00893062">
        <w:rPr>
          <w:rFonts w:ascii="Times New Roman" w:hAnsi="Times New Roman" w:cs="Times New Roman"/>
          <w:sz w:val="24"/>
          <w:szCs w:val="24"/>
        </w:rPr>
        <w:t xml:space="preserve"> – главный бухгалтер </w:t>
      </w:r>
      <w:r w:rsidR="007A782F">
        <w:rPr>
          <w:rFonts w:ascii="Times New Roman" w:hAnsi="Times New Roman" w:cs="Times New Roman"/>
          <w:sz w:val="24"/>
          <w:szCs w:val="24"/>
        </w:rPr>
        <w:t>–</w:t>
      </w:r>
      <w:r w:rsidRPr="00893062">
        <w:rPr>
          <w:rFonts w:ascii="Times New Roman" w:hAnsi="Times New Roman" w:cs="Times New Roman"/>
          <w:sz w:val="24"/>
          <w:szCs w:val="24"/>
        </w:rPr>
        <w:t xml:space="preserve"> </w:t>
      </w:r>
      <w:r w:rsidR="007A782F">
        <w:rPr>
          <w:rFonts w:ascii="Times New Roman" w:hAnsi="Times New Roman" w:cs="Times New Roman"/>
          <w:sz w:val="24"/>
          <w:szCs w:val="24"/>
        </w:rPr>
        <w:t>Маслова И.В.</w:t>
      </w: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>4. К инвентаризации приступить 2</w:t>
      </w:r>
      <w:r w:rsidR="003A7F55">
        <w:rPr>
          <w:rFonts w:ascii="Times New Roman" w:hAnsi="Times New Roman" w:cs="Times New Roman"/>
          <w:sz w:val="24"/>
          <w:szCs w:val="24"/>
        </w:rPr>
        <w:t>6</w:t>
      </w:r>
      <w:r w:rsidR="00B7057B">
        <w:rPr>
          <w:rFonts w:ascii="Times New Roman" w:hAnsi="Times New Roman" w:cs="Times New Roman"/>
          <w:sz w:val="24"/>
          <w:szCs w:val="24"/>
        </w:rPr>
        <w:t xml:space="preserve"> </w:t>
      </w:r>
      <w:r w:rsidR="001F7363">
        <w:rPr>
          <w:rFonts w:ascii="Times New Roman" w:hAnsi="Times New Roman" w:cs="Times New Roman"/>
          <w:sz w:val="24"/>
          <w:szCs w:val="24"/>
        </w:rPr>
        <w:t>июл</w:t>
      </w:r>
      <w:r w:rsidRPr="00893062">
        <w:rPr>
          <w:rFonts w:ascii="Times New Roman" w:hAnsi="Times New Roman" w:cs="Times New Roman"/>
          <w:sz w:val="24"/>
          <w:szCs w:val="24"/>
        </w:rPr>
        <w:t>я 202</w:t>
      </w:r>
      <w:r w:rsidR="003A7F55">
        <w:rPr>
          <w:rFonts w:ascii="Times New Roman" w:hAnsi="Times New Roman" w:cs="Times New Roman"/>
          <w:sz w:val="24"/>
          <w:szCs w:val="24"/>
        </w:rPr>
        <w:t>4</w:t>
      </w:r>
      <w:r w:rsidR="006C2A48">
        <w:rPr>
          <w:rFonts w:ascii="Times New Roman" w:hAnsi="Times New Roman" w:cs="Times New Roman"/>
          <w:sz w:val="24"/>
          <w:szCs w:val="24"/>
        </w:rPr>
        <w:t xml:space="preserve"> года, окончить инвентаризацию 02</w:t>
      </w:r>
      <w:r w:rsidR="00710692">
        <w:rPr>
          <w:rFonts w:ascii="Times New Roman" w:hAnsi="Times New Roman" w:cs="Times New Roman"/>
          <w:sz w:val="24"/>
          <w:szCs w:val="24"/>
        </w:rPr>
        <w:t xml:space="preserve"> </w:t>
      </w:r>
      <w:r w:rsidR="003A7F55">
        <w:rPr>
          <w:rFonts w:ascii="Times New Roman" w:hAnsi="Times New Roman" w:cs="Times New Roman"/>
          <w:sz w:val="24"/>
          <w:szCs w:val="24"/>
        </w:rPr>
        <w:t>августа</w:t>
      </w:r>
      <w:r w:rsidRPr="00893062">
        <w:rPr>
          <w:rFonts w:ascii="Times New Roman" w:hAnsi="Times New Roman" w:cs="Times New Roman"/>
          <w:sz w:val="24"/>
          <w:szCs w:val="24"/>
        </w:rPr>
        <w:t xml:space="preserve"> 202</w:t>
      </w:r>
      <w:r w:rsidR="003A7F55">
        <w:rPr>
          <w:rFonts w:ascii="Times New Roman" w:hAnsi="Times New Roman" w:cs="Times New Roman"/>
          <w:sz w:val="24"/>
          <w:szCs w:val="24"/>
        </w:rPr>
        <w:t>4</w:t>
      </w:r>
      <w:r w:rsidRPr="008930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>5. Заведующей сектором по финансам и бюджету – главному бухгалтеру отразить итоги инвентаризации в бухгалтерском учете.</w:t>
      </w:r>
    </w:p>
    <w:p w:rsidR="00893062" w:rsidRP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8930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3062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893062" w:rsidRDefault="0089306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062">
        <w:rPr>
          <w:rFonts w:ascii="Times New Roman" w:hAnsi="Times New Roman" w:cs="Times New Roman"/>
          <w:sz w:val="24"/>
          <w:szCs w:val="24"/>
        </w:rPr>
        <w:t>7. Распоряжение вступает в силу со дня его подписания.</w:t>
      </w:r>
    </w:p>
    <w:p w:rsidR="00710692" w:rsidRPr="00893062" w:rsidRDefault="00710692" w:rsidP="00893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062" w:rsidRPr="00893062" w:rsidRDefault="00893062" w:rsidP="008930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06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10692">
        <w:rPr>
          <w:rFonts w:ascii="Times New Roman" w:hAnsi="Times New Roman" w:cs="Times New Roman"/>
          <w:sz w:val="24"/>
          <w:szCs w:val="24"/>
        </w:rPr>
        <w:t>Васильев</w:t>
      </w:r>
      <w:r w:rsidRPr="00893062">
        <w:rPr>
          <w:rFonts w:ascii="Times New Roman" w:hAnsi="Times New Roman" w:cs="Times New Roman"/>
          <w:sz w:val="24"/>
          <w:szCs w:val="24"/>
        </w:rPr>
        <w:t>ского сельского совета -</w:t>
      </w:r>
    </w:p>
    <w:p w:rsidR="00893062" w:rsidRPr="00893062" w:rsidRDefault="00893062" w:rsidP="00893062">
      <w:pPr>
        <w:pStyle w:val="Standard"/>
        <w:jc w:val="both"/>
        <w:rPr>
          <w:rFonts w:cs="Times New Roman"/>
          <w:lang w:val="ru-RU"/>
        </w:rPr>
      </w:pPr>
      <w:r w:rsidRPr="00893062">
        <w:rPr>
          <w:rFonts w:cs="Times New Roman"/>
          <w:lang w:val="ru-RU"/>
        </w:rPr>
        <w:t xml:space="preserve">глава администрации </w:t>
      </w:r>
      <w:r w:rsidR="00710692">
        <w:rPr>
          <w:rFonts w:cs="Times New Roman"/>
          <w:lang w:val="ru-RU"/>
        </w:rPr>
        <w:t>Васильевского сельского поселения</w:t>
      </w:r>
      <w:r w:rsidR="00710692">
        <w:rPr>
          <w:rFonts w:cs="Times New Roman"/>
          <w:lang w:val="ru-RU"/>
        </w:rPr>
        <w:tab/>
      </w:r>
      <w:r w:rsidR="00710692">
        <w:rPr>
          <w:rFonts w:cs="Times New Roman"/>
          <w:lang w:val="ru-RU"/>
        </w:rPr>
        <w:tab/>
        <w:t xml:space="preserve">В.Д. </w:t>
      </w:r>
      <w:proofErr w:type="spellStart"/>
      <w:r w:rsidR="00710692">
        <w:rPr>
          <w:rFonts w:cs="Times New Roman"/>
          <w:lang w:val="ru-RU"/>
        </w:rPr>
        <w:t>Франгопулов</w:t>
      </w:r>
      <w:proofErr w:type="spellEnd"/>
    </w:p>
    <w:p w:rsidR="00A11DD7" w:rsidRPr="00893062" w:rsidRDefault="00A11DD7" w:rsidP="00893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DD7" w:rsidRPr="00893062" w:rsidRDefault="00A11DD7" w:rsidP="00893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893062">
      <w:pPr>
        <w:spacing w:after="0"/>
        <w:rPr>
          <w:sz w:val="20"/>
          <w:szCs w:val="20"/>
        </w:rPr>
      </w:pPr>
    </w:p>
    <w:p w:rsidR="00A11DD7" w:rsidRPr="00A11DD7" w:rsidRDefault="00A11DD7" w:rsidP="00A11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D7" w:rsidRPr="00A11DD7" w:rsidRDefault="00A11DD7" w:rsidP="00A11DD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</w:tblCellMar>
        <w:tblLook w:val="0000"/>
      </w:tblPr>
      <w:tblGrid>
        <w:gridCol w:w="2517"/>
      </w:tblGrid>
      <w:tr w:rsidR="00A11DD7" w:rsidRPr="00A11DD7" w:rsidTr="00382690">
        <w:tc>
          <w:tcPr>
            <w:tcW w:w="2517" w:type="dxa"/>
            <w:shd w:val="clear" w:color="auto" w:fill="auto"/>
          </w:tcPr>
          <w:p w:rsidR="00A11DD7" w:rsidRPr="00A11DD7" w:rsidRDefault="00A11DD7" w:rsidP="00A11D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11DD7" w:rsidRPr="00A11DD7" w:rsidRDefault="00A11DD7" w:rsidP="00A11DD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hd w:val="clear" w:color="auto" w:fill="FFFFFF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tabs>
          <w:tab w:val="left" w:pos="7770"/>
        </w:tabs>
        <w:spacing w:after="0" w:line="10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11DD7">
        <w:rPr>
          <w:rFonts w:ascii="Times New Roman" w:hAnsi="Times New Roman" w:cs="Times New Roman"/>
          <w:sz w:val="24"/>
          <w:szCs w:val="24"/>
        </w:rPr>
        <w:tab/>
      </w:r>
    </w:p>
    <w:p w:rsidR="00A11DD7" w:rsidRPr="00A11DD7" w:rsidRDefault="00A11DD7" w:rsidP="00A11DD7">
      <w:pPr>
        <w:tabs>
          <w:tab w:val="left" w:pos="7770"/>
        </w:tabs>
        <w:spacing w:after="0" w:line="10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tabs>
          <w:tab w:val="left" w:pos="7770"/>
        </w:tabs>
        <w:spacing w:after="0" w:line="10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1DD7" w:rsidRPr="00A11DD7" w:rsidRDefault="00A11DD7" w:rsidP="00A11DD7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11DD7" w:rsidRPr="00A11DD7" w:rsidSect="00BF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A3"/>
    <w:rsid w:val="000E31A9"/>
    <w:rsid w:val="001F7363"/>
    <w:rsid w:val="002E50A3"/>
    <w:rsid w:val="003A7F55"/>
    <w:rsid w:val="006C2A48"/>
    <w:rsid w:val="00710692"/>
    <w:rsid w:val="007A73A8"/>
    <w:rsid w:val="007A782F"/>
    <w:rsid w:val="007E3B7C"/>
    <w:rsid w:val="00893062"/>
    <w:rsid w:val="00A11DD7"/>
    <w:rsid w:val="00B7057B"/>
    <w:rsid w:val="00BF5D4A"/>
    <w:rsid w:val="00CF39AD"/>
    <w:rsid w:val="00D114B8"/>
    <w:rsid w:val="00E5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A"/>
  </w:style>
  <w:style w:type="paragraph" w:styleId="1">
    <w:name w:val="heading 1"/>
    <w:basedOn w:val="a"/>
    <w:link w:val="10"/>
    <w:uiPriority w:val="1"/>
    <w:qFormat/>
    <w:rsid w:val="0089306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930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qFormat/>
    <w:rsid w:val="00893062"/>
    <w:pPr>
      <w:widowControl w:val="0"/>
      <w:suppressAutoHyphens/>
      <w:autoSpaceDN w:val="0"/>
      <w:spacing w:after="200" w:line="276" w:lineRule="auto"/>
      <w:ind w:left="720"/>
    </w:pPr>
    <w:rPr>
      <w:rFonts w:ascii="Calibri" w:eastAsia="Lucida Sans Unicode" w:hAnsi="Calibri" w:cs="Calibri"/>
      <w:kern w:val="3"/>
    </w:rPr>
  </w:style>
  <w:style w:type="paragraph" w:customStyle="1" w:styleId="Standard">
    <w:name w:val="Standard"/>
    <w:rsid w:val="0089306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</cp:revision>
  <dcterms:created xsi:type="dcterms:W3CDTF">2022-06-03T06:31:00Z</dcterms:created>
  <dcterms:modified xsi:type="dcterms:W3CDTF">2024-08-07T12:25:00Z</dcterms:modified>
</cp:coreProperties>
</file>